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中国传媒大学中外合作办学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报考攻读外国硕士学位研究生诚信承诺书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          （姓名）</w:t>
      </w:r>
      <w:r>
        <w:rPr>
          <w:rFonts w:hint="eastAsia" w:ascii="宋体" w:hAnsi="宋体"/>
          <w:bCs/>
          <w:sz w:val="24"/>
        </w:rPr>
        <w:t>，身份证号</w:t>
      </w:r>
      <w:r>
        <w:rPr>
          <w:rFonts w:hint="eastAsia" w:ascii="宋体" w:hAnsi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</w:rPr>
        <w:t>。自愿报名参加中国传媒大学中外合作办学202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年外国硕士学位研究生招生考试。本人已认真学习了《202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全国硕士研究生招生工作管理规定》、《国家教育考试违规处理办法》、《普通高等学校招生违规行为处理暂行办法》等有关规定，知晓其中所有内容并愿意自觉遵守。为维护考试的严肃性、权威性和公平性，我郑重承诺以下事项：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本人承诺在考试中自觉遵守各项规定，诚信参加考试，不违纪、不作弊，如若违反，自愿接受相关处理。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本人知晓复试内容属于国家机密，本人坚决</w:t>
      </w:r>
      <w:r>
        <w:rPr>
          <w:rFonts w:hint="eastAsia" w:ascii="宋体" w:hAnsi="宋体"/>
          <w:bCs/>
          <w:sz w:val="24"/>
        </w:rPr>
        <w:t>维护考试纪律，遵守保密制度，</w:t>
      </w:r>
      <w:r>
        <w:rPr>
          <w:rFonts w:hint="eastAsia" w:ascii="宋体" w:hAnsi="宋体" w:cs="仿宋"/>
          <w:sz w:val="24"/>
        </w:rPr>
        <w:t>在网络远程复试过程中不对复试现场进行录音、录像或截屏，</w:t>
      </w:r>
      <w:r>
        <w:rPr>
          <w:rFonts w:hint="eastAsia" w:ascii="宋体" w:hAnsi="宋体"/>
          <w:bCs/>
          <w:sz w:val="24"/>
        </w:rPr>
        <w:t>不擅自通过网络等途径传播任何与复试相关的内容。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本人保证在参加网络远程复试的整个过程中，由本人独立作答，不存在镜头外他人指导等作弊情形。同时，本人知晓并同意，在本人参加网络远程复试过程中，</w:t>
      </w:r>
      <w:r>
        <w:rPr>
          <w:rFonts w:hint="eastAsia" w:ascii="宋体" w:hAnsi="宋体"/>
          <w:bCs/>
          <w:sz w:val="24"/>
        </w:rPr>
        <w:t>复试</w:t>
      </w:r>
      <w:r>
        <w:rPr>
          <w:rFonts w:ascii="宋体" w:hAnsi="宋体"/>
          <w:bCs/>
          <w:sz w:val="24"/>
        </w:rPr>
        <w:t>专家</w:t>
      </w:r>
      <w:r>
        <w:rPr>
          <w:rFonts w:hint="eastAsia" w:ascii="宋体" w:hAnsi="宋体"/>
          <w:bCs/>
          <w:sz w:val="24"/>
        </w:rPr>
        <w:t>及相关工作人员有</w:t>
      </w:r>
      <w:r>
        <w:rPr>
          <w:rFonts w:hint="eastAsia" w:ascii="宋体" w:hAnsi="宋体" w:cs="仿宋"/>
          <w:sz w:val="24"/>
        </w:rPr>
        <w:t>权随时要求本人</w:t>
      </w:r>
      <w:r>
        <w:rPr>
          <w:rFonts w:ascii="宋体" w:hAnsi="宋体" w:cs="仿宋"/>
          <w:sz w:val="24"/>
        </w:rPr>
        <w:t>展示</w:t>
      </w:r>
      <w:r>
        <w:rPr>
          <w:rFonts w:hint="eastAsia" w:ascii="宋体" w:hAnsi="宋体" w:cs="仿宋"/>
          <w:sz w:val="24"/>
        </w:rPr>
        <w:t>周围环境。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本人保证提前准备好相关设备的拍摄位置，并保障复试期间设备电量和内存空间充足，连接优质网络，确保设备功能满足学校要求。由于本人设备、网络等原因导致复试无法顺利进行</w:t>
      </w:r>
      <w:r>
        <w:rPr>
          <w:rFonts w:ascii="宋体" w:hAnsi="宋体" w:cs="仿宋"/>
          <w:sz w:val="24"/>
        </w:rPr>
        <w:t>的，</w:t>
      </w:r>
      <w:r>
        <w:rPr>
          <w:rFonts w:hint="eastAsia" w:ascii="宋体" w:hAnsi="宋体" w:cs="仿宋"/>
          <w:sz w:val="24"/>
        </w:rPr>
        <w:t>一概由本人自行负责。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仿宋"/>
          <w:sz w:val="24"/>
        </w:rPr>
        <w:t>本人知晓，如有违纪、作弊等行为，学校有权按照《国家教育考试违规处理办法》</w:t>
      </w:r>
      <w:r>
        <w:rPr>
          <w:rFonts w:hint="default" w:ascii="宋体" w:hAnsi="宋体" w:cs="仿宋"/>
          <w:sz w:val="24"/>
        </w:rPr>
        <w:t>、</w:t>
      </w:r>
      <w:r>
        <w:rPr>
          <w:rFonts w:hint="eastAsia" w:ascii="宋体" w:hAnsi="宋体" w:cs="仿宋"/>
          <w:sz w:val="24"/>
        </w:rPr>
        <w:t>《普通高等学校招生违规行为处理暂行办法》等严肃处理，并取消本人成绩或录取资格，记入《考生考试诚信档案》。涉嫌违法的，移送司法机关，依照《中华人民共和国刑法》等追究法律责任。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承诺人（签字）：             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日期：</w:t>
      </w:r>
    </w:p>
    <w:sectPr>
      <w:pgSz w:w="11906" w:h="16838"/>
      <w:pgMar w:top="1440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1600"/>
    <w:multiLevelType w:val="singleLevel"/>
    <w:tmpl w:val="77B416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98"/>
    <w:rsid w:val="0014494E"/>
    <w:rsid w:val="00186769"/>
    <w:rsid w:val="0029165B"/>
    <w:rsid w:val="006B0093"/>
    <w:rsid w:val="009F10DD"/>
    <w:rsid w:val="00C36098"/>
    <w:rsid w:val="00CC56A8"/>
    <w:rsid w:val="00DD2A2E"/>
    <w:rsid w:val="00F66138"/>
    <w:rsid w:val="027238C5"/>
    <w:rsid w:val="26834869"/>
    <w:rsid w:val="273E5725"/>
    <w:rsid w:val="69885361"/>
    <w:rsid w:val="77573806"/>
    <w:rsid w:val="C5FAE050"/>
    <w:rsid w:val="E4E38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7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ScaleCrop>false</ScaleCrop>
  <LinksUpToDate>false</LinksUpToDate>
  <CharactersWithSpaces>783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2020-04-16T07:27:00Z</dcterms:created>
  <dc:creator>52265</dc:creator>
  <cp:lastModifiedBy>daihaoran</cp:lastModifiedBy>
  <dcterms:modified xsi:type="dcterms:W3CDTF">2021-06-17T15:48:16Z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